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</w:t>
      </w:r>
      <w:r w:rsidR="00E14993">
        <w:rPr>
          <w:rFonts w:ascii="Times New Roman" w:hAnsi="Times New Roman"/>
          <w:b/>
          <w:sz w:val="28"/>
          <w:szCs w:val="28"/>
        </w:rPr>
        <w:t xml:space="preserve">16 году государственному </w:t>
      </w:r>
      <w:r w:rsidR="00846718">
        <w:rPr>
          <w:rFonts w:ascii="Times New Roman" w:hAnsi="Times New Roman"/>
          <w:b/>
          <w:sz w:val="28"/>
          <w:szCs w:val="28"/>
        </w:rPr>
        <w:t>автономному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Свердловской области </w:t>
      </w:r>
      <w:r w:rsidRPr="001512D7">
        <w:rPr>
          <w:rFonts w:ascii="Times New Roman" w:hAnsi="Times New Roman"/>
          <w:b/>
          <w:sz w:val="28"/>
          <w:szCs w:val="28"/>
        </w:rPr>
        <w:t>«</w:t>
      </w:r>
      <w:r w:rsidR="001512D7" w:rsidRPr="001512D7">
        <w:rPr>
          <w:rFonts w:ascii="Times New Roman" w:hAnsi="Times New Roman" w:cs="Times New Roman"/>
          <w:b/>
          <w:sz w:val="28"/>
        </w:rPr>
        <w:t>Центр социальной помощи семье и детям</w:t>
      </w:r>
      <w:r w:rsidR="001512D7">
        <w:rPr>
          <w:rFonts w:ascii="Times New Roman" w:hAnsi="Times New Roman"/>
          <w:b/>
          <w:sz w:val="28"/>
          <w:szCs w:val="28"/>
        </w:rPr>
        <w:t xml:space="preserve"> </w:t>
      </w:r>
      <w:r w:rsidR="007F6F18">
        <w:rPr>
          <w:rFonts w:ascii="Times New Roman" w:hAnsi="Times New Roman"/>
          <w:b/>
          <w:sz w:val="28"/>
          <w:szCs w:val="28"/>
        </w:rPr>
        <w:t>Нижнесергинского</w:t>
      </w:r>
      <w:r w:rsidR="00E14993">
        <w:rPr>
          <w:rFonts w:ascii="Times New Roman" w:hAnsi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9C1A28" w:rsidRPr="00472B42">
        <w:rPr>
          <w:rFonts w:ascii="Times New Roman" w:hAnsi="Times New Roman"/>
          <w:sz w:val="28"/>
          <w:szCs w:val="28"/>
        </w:rPr>
        <w:t>17 октября по 16 ноября</w:t>
      </w:r>
      <w:r w:rsidRPr="00472B42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934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5A3C5C">
        <w:rPr>
          <w:rFonts w:ascii="Times New Roman" w:hAnsi="Times New Roman" w:cs="Times New Roman"/>
          <w:sz w:val="28"/>
        </w:rPr>
        <w:t>автономному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населения Свердловской области «</w:t>
      </w:r>
      <w:r w:rsidR="005A3C5C">
        <w:rPr>
          <w:rFonts w:ascii="Times New Roman" w:hAnsi="Times New Roman" w:cs="Times New Roman"/>
          <w:sz w:val="28"/>
        </w:rPr>
        <w:t>Ц</w:t>
      </w:r>
      <w:r w:rsidR="00C739BC">
        <w:rPr>
          <w:rFonts w:ascii="Times New Roman" w:hAnsi="Times New Roman" w:cs="Times New Roman"/>
          <w:sz w:val="28"/>
        </w:rPr>
        <w:t xml:space="preserve">ентр </w:t>
      </w:r>
      <w:r w:rsidR="005A3C5C">
        <w:rPr>
          <w:rFonts w:ascii="Times New Roman" w:hAnsi="Times New Roman" w:cs="Times New Roman"/>
          <w:sz w:val="28"/>
        </w:rPr>
        <w:t xml:space="preserve">социальной помощи семье и детям </w:t>
      </w:r>
      <w:r w:rsidR="009C1A28">
        <w:rPr>
          <w:rFonts w:ascii="Times New Roman" w:hAnsi="Times New Roman" w:cs="Times New Roman"/>
          <w:sz w:val="28"/>
        </w:rPr>
        <w:t>Нижнесергинского</w:t>
      </w:r>
      <w:r w:rsidR="00CA6F86" w:rsidRPr="00CA6F86">
        <w:rPr>
          <w:rFonts w:ascii="Times New Roman" w:hAnsi="Times New Roman" w:cs="Times New Roman"/>
          <w:sz w:val="28"/>
        </w:rPr>
        <w:t xml:space="preserve"> района»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</w:t>
      </w:r>
      <w:proofErr w:type="gramEnd"/>
      <w:r>
        <w:rPr>
          <w:rFonts w:ascii="Times New Roman" w:hAnsi="Times New Roman" w:cs="Times New Roman"/>
          <w:sz w:val="28"/>
        </w:rPr>
        <w:t xml:space="preserve"> иной приносящей доход деятельности, а такж</w:t>
      </w:r>
      <w:r w:rsidR="00BC0E93">
        <w:rPr>
          <w:rFonts w:ascii="Times New Roman" w:hAnsi="Times New Roman" w:cs="Times New Roman"/>
          <w:sz w:val="28"/>
        </w:rPr>
        <w:t>е использования, распоряжения и 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B1D9E">
        <w:rPr>
          <w:rFonts w:ascii="Times New Roman" w:hAnsi="Times New Roman"/>
          <w:sz w:val="28"/>
          <w:szCs w:val="28"/>
        </w:rPr>
        <w:t>16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AB1D9E">
        <w:rPr>
          <w:rFonts w:ascii="Times New Roman" w:hAnsi="Times New Roman"/>
          <w:sz w:val="28"/>
          <w:szCs w:val="28"/>
        </w:rPr>
        <w:t>ноября</w:t>
      </w:r>
      <w:r w:rsidRPr="00AB1D9E"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EE1A46" w:rsidRDefault="00EE1A46" w:rsidP="00EE1A46">
      <w:pPr>
        <w:pStyle w:val="2"/>
        <w:tabs>
          <w:tab w:val="left" w:pos="851"/>
          <w:tab w:val="left" w:pos="1134"/>
          <w:tab w:val="left" w:pos="6705"/>
        </w:tabs>
      </w:pPr>
      <w:r w:rsidRPr="00837615">
        <w:t xml:space="preserve">представление в Министерство недостоверной отчетности Учреждения </w:t>
      </w:r>
      <w:bookmarkStart w:id="0" w:name="_GoBack"/>
      <w:bookmarkEnd w:id="0"/>
      <w:r w:rsidRPr="00837615">
        <w:t>об исполнении государственного задания</w:t>
      </w:r>
      <w:r w:rsidR="00BC2D86">
        <w:t>;</w:t>
      </w:r>
    </w:p>
    <w:p w:rsidR="00A7444C" w:rsidRPr="005F5F87" w:rsidRDefault="00A7444C" w:rsidP="00A7444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F87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</w:t>
      </w:r>
      <w:r w:rsidR="00213DC8" w:rsidRPr="00C739BC">
        <w:rPr>
          <w:rFonts w:ascii="Times New Roman" w:hAnsi="Times New Roman" w:cs="Times New Roman"/>
          <w:sz w:val="28"/>
          <w:szCs w:val="28"/>
        </w:rPr>
        <w:t xml:space="preserve"> об оплате труда, трудовых договоров</w:t>
      </w:r>
      <w:r w:rsidR="009344E2">
        <w:rPr>
          <w:rFonts w:ascii="Times New Roman" w:hAnsi="Times New Roman" w:cs="Times New Roman"/>
          <w:sz w:val="28"/>
          <w:szCs w:val="28"/>
        </w:rPr>
        <w:t xml:space="preserve"> с работниками Учреждения </w:t>
      </w:r>
      <w:r w:rsidRPr="00C739B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60418B" w:rsidRDefault="00B04544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4544">
        <w:rPr>
          <w:rFonts w:ascii="Times New Roman" w:eastAsia="Calibri" w:hAnsi="Times New Roman" w:cs="Times New Roman"/>
          <w:sz w:val="28"/>
          <w:szCs w:val="28"/>
        </w:rPr>
        <w:t>не</w:t>
      </w:r>
      <w:r w:rsidR="009344E2">
        <w:rPr>
          <w:rFonts w:ascii="Times New Roman" w:eastAsia="Calibri" w:hAnsi="Times New Roman" w:cs="Times New Roman"/>
          <w:sz w:val="28"/>
          <w:szCs w:val="28"/>
        </w:rPr>
        <w:t>с</w:t>
      </w:r>
      <w:r w:rsidRPr="00B04544">
        <w:rPr>
          <w:rFonts w:ascii="Times New Roman" w:eastAsia="Calibri" w:hAnsi="Times New Roman" w:cs="Times New Roman"/>
          <w:sz w:val="28"/>
          <w:szCs w:val="28"/>
        </w:rPr>
        <w:t>облюдение законодательства</w:t>
      </w:r>
      <w:r w:rsidR="009344E2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</w:t>
      </w:r>
      <w:r w:rsidRPr="00B04544">
        <w:rPr>
          <w:rFonts w:ascii="Times New Roman" w:eastAsia="Calibri" w:hAnsi="Times New Roman" w:cs="Times New Roman"/>
          <w:sz w:val="28"/>
          <w:szCs w:val="28"/>
        </w:rPr>
        <w:t xml:space="preserve"> при предоставлении отпусков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работникам Уч</w:t>
      </w:r>
      <w:r w:rsidR="006758C0">
        <w:rPr>
          <w:rFonts w:ascii="Times New Roman" w:eastAsia="Calibri" w:hAnsi="Times New Roman" w:cs="Times New Roman"/>
          <w:sz w:val="28"/>
          <w:szCs w:val="28"/>
        </w:rPr>
        <w:t>реждения;</w:t>
      </w:r>
    </w:p>
    <w:p w:rsidR="00453843" w:rsidRPr="00453843" w:rsidRDefault="00453843" w:rsidP="0045384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3843">
        <w:rPr>
          <w:rFonts w:ascii="Times New Roman" w:eastAsia="Calibri" w:hAnsi="Times New Roman" w:cs="Times New Roman"/>
          <w:sz w:val="28"/>
          <w:szCs w:val="28"/>
        </w:rPr>
        <w:t xml:space="preserve">несоответствие уровня профессиональной подготовки отдельных работников </w:t>
      </w:r>
      <w:proofErr w:type="gramStart"/>
      <w:r w:rsidR="009344E2">
        <w:rPr>
          <w:rFonts w:ascii="Times New Roman" w:eastAsia="Calibri" w:hAnsi="Times New Roman" w:cs="Times New Roman"/>
          <w:sz w:val="28"/>
          <w:szCs w:val="28"/>
        </w:rPr>
        <w:t>Учреждения</w:t>
      </w:r>
      <w:proofErr w:type="gramEnd"/>
      <w:r w:rsidRPr="00453843">
        <w:rPr>
          <w:rFonts w:ascii="Times New Roman" w:eastAsia="Calibri" w:hAnsi="Times New Roman" w:cs="Times New Roman"/>
          <w:sz w:val="28"/>
          <w:szCs w:val="28"/>
        </w:rPr>
        <w:t xml:space="preserve"> установленным требованиям к квалификации;</w:t>
      </w:r>
    </w:p>
    <w:p w:rsidR="00E609AC" w:rsidRDefault="007C3820" w:rsidP="00775B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B3352">
        <w:rPr>
          <w:rFonts w:ascii="Times New Roman" w:hAnsi="Times New Roman"/>
          <w:sz w:val="28"/>
          <w:szCs w:val="28"/>
        </w:rPr>
        <w:t>неправомерное расходование средств субсидии на</w:t>
      </w:r>
      <w:r w:rsidR="00CB6C55">
        <w:rPr>
          <w:rFonts w:ascii="Times New Roman" w:hAnsi="Times New Roman"/>
          <w:sz w:val="28"/>
          <w:szCs w:val="28"/>
        </w:rPr>
        <w:t xml:space="preserve"> финансовое обеспечение выполнения</w:t>
      </w:r>
      <w:r w:rsidRPr="00AB3352">
        <w:rPr>
          <w:rFonts w:ascii="Times New Roman" w:hAnsi="Times New Roman"/>
          <w:sz w:val="28"/>
          <w:szCs w:val="28"/>
        </w:rPr>
        <w:t xml:space="preserve"> </w:t>
      </w:r>
      <w:r w:rsidR="00983D55" w:rsidRPr="00C739BC">
        <w:rPr>
          <w:rFonts w:ascii="Times New Roman" w:hAnsi="Times New Roman"/>
          <w:sz w:val="28"/>
          <w:szCs w:val="28"/>
        </w:rPr>
        <w:t xml:space="preserve">государственного задания </w:t>
      </w:r>
      <w:r w:rsidRPr="00C739BC">
        <w:rPr>
          <w:rFonts w:ascii="Times New Roman" w:hAnsi="Times New Roman"/>
          <w:sz w:val="28"/>
          <w:szCs w:val="28"/>
        </w:rPr>
        <w:t>при выплате заработной платы</w:t>
      </w:r>
      <w:r w:rsidR="00782B1F">
        <w:rPr>
          <w:rFonts w:ascii="Times New Roman" w:hAnsi="Times New Roman"/>
          <w:sz w:val="28"/>
          <w:szCs w:val="28"/>
        </w:rPr>
        <w:t xml:space="preserve"> работникам У</w:t>
      </w:r>
      <w:r w:rsidR="00CB6C55">
        <w:rPr>
          <w:rFonts w:ascii="Times New Roman" w:hAnsi="Times New Roman"/>
          <w:sz w:val="28"/>
          <w:szCs w:val="28"/>
        </w:rPr>
        <w:t>чреждения</w:t>
      </w:r>
      <w:r w:rsidR="00782B1F">
        <w:rPr>
          <w:rFonts w:ascii="Times New Roman" w:hAnsi="Times New Roman"/>
          <w:sz w:val="28"/>
          <w:szCs w:val="28"/>
        </w:rPr>
        <w:t>;</w:t>
      </w:r>
    </w:p>
    <w:p w:rsidR="00B3005B" w:rsidRPr="00B3005B" w:rsidRDefault="00782B1F" w:rsidP="00B300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приемка поставленного товара произведена с нарушением требований законодательства Российской Федерации и условий договоров</w:t>
      </w:r>
      <w:r w:rsidR="00B3005B" w:rsidRPr="00B3005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127A" w:rsidRDefault="003E127A" w:rsidP="003E12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неэффективное расходование средств субсидии на</w:t>
      </w:r>
      <w:r w:rsidR="00CB6C55">
        <w:rPr>
          <w:rFonts w:ascii="Times New Roman" w:hAnsi="Times New Roman" w:cs="Times New Roman"/>
          <w:sz w:val="28"/>
          <w:szCs w:val="28"/>
        </w:rPr>
        <w:t xml:space="preserve"> финансовое обеспечение выполнения</w:t>
      </w:r>
      <w:r w:rsidRPr="00C739BC">
        <w:rPr>
          <w:rFonts w:ascii="Times New Roman" w:hAnsi="Times New Roman" w:cs="Times New Roman"/>
          <w:sz w:val="28"/>
          <w:szCs w:val="28"/>
        </w:rPr>
        <w:t xml:space="preserve"> государственного задания </w:t>
      </w:r>
      <w:r w:rsidR="00A32670">
        <w:rPr>
          <w:rFonts w:ascii="Times New Roman" w:hAnsi="Times New Roman" w:cs="Times New Roman"/>
          <w:sz w:val="28"/>
          <w:szCs w:val="28"/>
        </w:rPr>
        <w:t>на уплату</w:t>
      </w:r>
      <w:r w:rsidRPr="00C739BC">
        <w:rPr>
          <w:rFonts w:ascii="Times New Roman" w:hAnsi="Times New Roman" w:cs="Times New Roman"/>
          <w:sz w:val="28"/>
          <w:szCs w:val="28"/>
        </w:rPr>
        <w:t xml:space="preserve"> </w:t>
      </w:r>
      <w:r w:rsidR="00AF2D25" w:rsidRPr="00C739BC">
        <w:rPr>
          <w:rFonts w:ascii="Times New Roman" w:hAnsi="Times New Roman" w:cs="Times New Roman"/>
          <w:sz w:val="28"/>
          <w:szCs w:val="28"/>
        </w:rPr>
        <w:t>штрафов</w:t>
      </w:r>
      <w:r w:rsidR="004B491E">
        <w:rPr>
          <w:rFonts w:ascii="Times New Roman" w:hAnsi="Times New Roman" w:cs="Times New Roman"/>
          <w:sz w:val="28"/>
          <w:szCs w:val="28"/>
        </w:rPr>
        <w:t>;</w:t>
      </w:r>
    </w:p>
    <w:p w:rsidR="00A7444C" w:rsidRPr="00E609AC" w:rsidRDefault="00A7444C" w:rsidP="00A744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9AC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A32670">
        <w:rPr>
          <w:rFonts w:ascii="Times New Roman" w:eastAsia="Calibri" w:hAnsi="Times New Roman" w:cs="Times New Roman"/>
          <w:sz w:val="28"/>
          <w:szCs w:val="28"/>
        </w:rPr>
        <w:t xml:space="preserve"> и порядка проведения инвентаризации</w:t>
      </w:r>
      <w:r w:rsidRPr="00E609A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7444C" w:rsidRPr="00C739BC" w:rsidRDefault="00A7444C" w:rsidP="00A744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излишки продуктов питания.</w:t>
      </w:r>
    </w:p>
    <w:sectPr w:rsidR="00A7444C" w:rsidRPr="00C739BC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103A59"/>
    <w:rsid w:val="001512D7"/>
    <w:rsid w:val="001B22D6"/>
    <w:rsid w:val="001D315C"/>
    <w:rsid w:val="00213DC8"/>
    <w:rsid w:val="002822FB"/>
    <w:rsid w:val="002A1BB5"/>
    <w:rsid w:val="002D3449"/>
    <w:rsid w:val="003E127A"/>
    <w:rsid w:val="00453843"/>
    <w:rsid w:val="00460E80"/>
    <w:rsid w:val="00472B42"/>
    <w:rsid w:val="004B491E"/>
    <w:rsid w:val="005A3C5C"/>
    <w:rsid w:val="005F5F87"/>
    <w:rsid w:val="0060418B"/>
    <w:rsid w:val="00655448"/>
    <w:rsid w:val="006758C0"/>
    <w:rsid w:val="00775B91"/>
    <w:rsid w:val="00782B1F"/>
    <w:rsid w:val="007C3820"/>
    <w:rsid w:val="007F6F18"/>
    <w:rsid w:val="00846718"/>
    <w:rsid w:val="008F1B7F"/>
    <w:rsid w:val="009344E2"/>
    <w:rsid w:val="0097369A"/>
    <w:rsid w:val="00983D55"/>
    <w:rsid w:val="009C1A28"/>
    <w:rsid w:val="00A32670"/>
    <w:rsid w:val="00A473A2"/>
    <w:rsid w:val="00A7444C"/>
    <w:rsid w:val="00AA4E9C"/>
    <w:rsid w:val="00AB1D9E"/>
    <w:rsid w:val="00AB3352"/>
    <w:rsid w:val="00AF2D25"/>
    <w:rsid w:val="00AF79F1"/>
    <w:rsid w:val="00B04544"/>
    <w:rsid w:val="00B12DED"/>
    <w:rsid w:val="00B3005B"/>
    <w:rsid w:val="00BC0E93"/>
    <w:rsid w:val="00BC2D86"/>
    <w:rsid w:val="00BC30D3"/>
    <w:rsid w:val="00C037CA"/>
    <w:rsid w:val="00C2320A"/>
    <w:rsid w:val="00C739BC"/>
    <w:rsid w:val="00C73ECD"/>
    <w:rsid w:val="00CA6F86"/>
    <w:rsid w:val="00CB6C55"/>
    <w:rsid w:val="00CC5556"/>
    <w:rsid w:val="00D46064"/>
    <w:rsid w:val="00E14993"/>
    <w:rsid w:val="00E609AC"/>
    <w:rsid w:val="00EE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0F5B3-05B6-4DA7-996F-B283F6A6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Курмангалеева Л.М.</cp:lastModifiedBy>
  <cp:revision>46</cp:revision>
  <cp:lastPrinted>2017-06-05T05:22:00Z</cp:lastPrinted>
  <dcterms:created xsi:type="dcterms:W3CDTF">2017-05-19T08:14:00Z</dcterms:created>
  <dcterms:modified xsi:type="dcterms:W3CDTF">2018-03-15T12:09:00Z</dcterms:modified>
</cp:coreProperties>
</file>