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05F" w:rsidRDefault="00E5702D" w:rsidP="00E5702D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proofErr w:type="spellStart"/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Дропперство</w:t>
      </w:r>
      <w:proofErr w:type="spellEnd"/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 и подросток </w:t>
      </w:r>
    </w:p>
    <w:p w:rsidR="00E5702D" w:rsidRPr="001A1EAF" w:rsidRDefault="00E5702D" w:rsidP="00B819EB">
      <w:pPr>
        <w:spacing w:after="0"/>
        <w:ind w:firstLine="851"/>
        <w:jc w:val="both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proofErr w:type="spellStart"/>
      <w:r w:rsidRPr="001A1EAF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Дропперы</w:t>
      </w:r>
      <w:proofErr w:type="spellEnd"/>
      <w:r w:rsidRPr="001A1EAF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(или </w:t>
      </w:r>
      <w:proofErr w:type="spellStart"/>
      <w:r w:rsidRPr="001A1EAF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дропы</w:t>
      </w:r>
      <w:proofErr w:type="spellEnd"/>
      <w:r w:rsidRPr="001A1EAF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) — это подставные лица, которые задействованы в нелегальных схемах по выводу средств с банковских карт россиян. </w:t>
      </w:r>
      <w:r w:rsidR="00BD5D5F" w:rsidRPr="001A1EAF">
        <w:rPr>
          <w:rFonts w:ascii="Times New Roman" w:hAnsi="Times New Roman" w:cs="Times New Roman"/>
          <w:sz w:val="26"/>
          <w:szCs w:val="26"/>
        </w:rPr>
        <w:t>Глагол «</w:t>
      </w:r>
      <w:proofErr w:type="spellStart"/>
      <w:r w:rsidR="00BD5D5F" w:rsidRPr="001A1EAF">
        <w:rPr>
          <w:rFonts w:ascii="Times New Roman" w:hAnsi="Times New Roman" w:cs="Times New Roman"/>
          <w:sz w:val="26"/>
          <w:szCs w:val="26"/>
        </w:rPr>
        <w:t>drop</w:t>
      </w:r>
      <w:proofErr w:type="spellEnd"/>
      <w:r w:rsidR="00BD5D5F" w:rsidRPr="001A1EAF">
        <w:rPr>
          <w:rFonts w:ascii="Times New Roman" w:hAnsi="Times New Roman" w:cs="Times New Roman"/>
          <w:sz w:val="26"/>
          <w:szCs w:val="26"/>
        </w:rPr>
        <w:t>» с разговорного английского дословно переводится как «бросать, сливать, спускать».</w:t>
      </w:r>
      <w:r w:rsidR="003B6832" w:rsidRPr="001A1EAF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</w:t>
      </w:r>
      <w:r w:rsidR="003B6832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Зачастую в схемы злоумышленников (или </w:t>
      </w:r>
      <w:proofErr w:type="spellStart"/>
      <w:r w:rsidR="003B6832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>дроповодов</w:t>
      </w:r>
      <w:proofErr w:type="spellEnd"/>
      <w:r w:rsidR="003B6832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>) вовлекается молодежь, которой уже исполнилось 14 лет.</w:t>
      </w:r>
      <w:r w:rsidR="00175D8A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 Схема оказывается очень проста: подросток оформляет на себя банковскую карту и передает заказчику, вместе со всеми паролями, </w:t>
      </w:r>
      <w:proofErr w:type="spellStart"/>
      <w:r w:rsidR="00175D8A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>пинами</w:t>
      </w:r>
      <w:proofErr w:type="spellEnd"/>
      <w:r w:rsidR="00175D8A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цифрами на обороте карты. За это ему платят несколько тысяч рублей, а это большое подспорье для школьника.</w:t>
      </w:r>
    </w:p>
    <w:p w:rsidR="00E5702D" w:rsidRPr="001A1EAF" w:rsidRDefault="00E5702D" w:rsidP="00B819E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>Признаюсь, Вам честно, что до того момента, пока ко мне не обратилась женщина за консультацией по такому случаю, я и не знала, что это один из популярных средств мошенничества. А после опросов нескольких семей с детьми</w:t>
      </w:r>
      <w:r w:rsidR="00390F7E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>, мне стало ясно, что почти каждый подросток, который использует различные мессенджеры</w:t>
      </w:r>
      <w:r w:rsidR="004E401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активный пользователь соц. сетей</w:t>
      </w:r>
      <w:r w:rsidR="00390F7E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столкнулся с этим видом преступления.</w:t>
      </w:r>
    </w:p>
    <w:p w:rsidR="00B819EB" w:rsidRPr="001A1EAF" w:rsidRDefault="00B819EB" w:rsidP="00B819EB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A1EAF">
        <w:rPr>
          <w:rFonts w:ascii="Times New Roman" w:hAnsi="Times New Roman" w:cs="Times New Roman"/>
          <w:sz w:val="26"/>
          <w:szCs w:val="26"/>
        </w:rPr>
        <w:t>Оказывается, есть</w:t>
      </w:r>
      <w:r w:rsidR="000C23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три вида </w:t>
      </w:r>
      <w:proofErr w:type="spellStart"/>
      <w:r w:rsidR="000C23CD">
        <w:rPr>
          <w:rFonts w:ascii="Times New Roman" w:eastAsia="Times New Roman" w:hAnsi="Times New Roman" w:cs="Times New Roman"/>
          <w:sz w:val="26"/>
          <w:szCs w:val="26"/>
          <w:lang w:eastAsia="ru-RU"/>
        </w:rPr>
        <w:t>дропперов</w:t>
      </w:r>
      <w:proofErr w:type="spellEnd"/>
      <w:r w:rsidR="000C23CD">
        <w:rPr>
          <w:rFonts w:ascii="Times New Roman" w:eastAsia="Times New Roman" w:hAnsi="Times New Roman" w:cs="Times New Roman"/>
          <w:sz w:val="26"/>
          <w:szCs w:val="26"/>
          <w:lang w:eastAsia="ru-RU"/>
        </w:rPr>
        <w:t>. Они</w:t>
      </w:r>
      <w:r w:rsidRPr="001A1E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различаются по способу использования банковских карт.</w:t>
      </w:r>
    </w:p>
    <w:p w:rsidR="00B819EB" w:rsidRPr="001A1EAF" w:rsidRDefault="00B819EB" w:rsidP="00B819EB">
      <w:pPr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A1E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</w:t>
      </w:r>
      <w:proofErr w:type="spellStart"/>
      <w:r w:rsidRPr="001A1E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Обнальщики</w:t>
      </w:r>
      <w:proofErr w:type="spellEnd"/>
      <w:r w:rsidRPr="001A1E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» - </w:t>
      </w:r>
      <w:r w:rsidRPr="00175D8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spellStart"/>
      <w:r w:rsidRPr="001A1EAF">
        <w:rPr>
          <w:rFonts w:ascii="Times New Roman" w:hAnsi="Times New Roman" w:cs="Times New Roman"/>
          <w:sz w:val="26"/>
          <w:szCs w:val="26"/>
        </w:rPr>
        <w:t>Дроп</w:t>
      </w:r>
      <w:proofErr w:type="spellEnd"/>
      <w:r w:rsidRPr="001A1EAF">
        <w:rPr>
          <w:rFonts w:ascii="Times New Roman" w:hAnsi="Times New Roman" w:cs="Times New Roman"/>
          <w:sz w:val="26"/>
          <w:szCs w:val="26"/>
        </w:rPr>
        <w:t xml:space="preserve"> получает наличные деньги от злоумышленника, вносит их на свой счет в банке и затем переводит другим </w:t>
      </w:r>
      <w:proofErr w:type="spellStart"/>
      <w:r w:rsidRPr="001A1EAF">
        <w:rPr>
          <w:rFonts w:ascii="Times New Roman" w:hAnsi="Times New Roman" w:cs="Times New Roman"/>
          <w:sz w:val="26"/>
          <w:szCs w:val="26"/>
        </w:rPr>
        <w:t>дропам</w:t>
      </w:r>
      <w:proofErr w:type="spellEnd"/>
      <w:r w:rsidRPr="001A1EAF">
        <w:rPr>
          <w:rFonts w:ascii="Times New Roman" w:hAnsi="Times New Roman" w:cs="Times New Roman"/>
          <w:sz w:val="26"/>
          <w:szCs w:val="26"/>
        </w:rPr>
        <w:t>.</w:t>
      </w:r>
      <w:r w:rsidRPr="001A1E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B819EB" w:rsidRPr="001A1EAF" w:rsidRDefault="00B819EB" w:rsidP="00B819EB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A1E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«Заливщики» -</w:t>
      </w:r>
      <w:r w:rsidRPr="00175D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Такие люди получают наличные от других </w:t>
      </w:r>
      <w:proofErr w:type="spellStart"/>
      <w:r w:rsidRPr="00175D8A">
        <w:rPr>
          <w:rFonts w:ascii="Times New Roman" w:eastAsia="Times New Roman" w:hAnsi="Times New Roman" w:cs="Times New Roman"/>
          <w:sz w:val="26"/>
          <w:szCs w:val="26"/>
          <w:lang w:eastAsia="ru-RU"/>
        </w:rPr>
        <w:t>дропов</w:t>
      </w:r>
      <w:proofErr w:type="spellEnd"/>
      <w:r w:rsidRPr="00175D8A">
        <w:rPr>
          <w:rFonts w:ascii="Times New Roman" w:eastAsia="Times New Roman" w:hAnsi="Times New Roman" w:cs="Times New Roman"/>
          <w:sz w:val="26"/>
          <w:szCs w:val="26"/>
          <w:lang w:eastAsia="ru-RU"/>
        </w:rPr>
        <w:t>, вносят их к себе на счет через банкомат и отправляют дальше по цепочке «транзитникам».</w:t>
      </w:r>
    </w:p>
    <w:p w:rsidR="00B819EB" w:rsidRPr="001A1EAF" w:rsidRDefault="00B819EB" w:rsidP="00B819E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A1E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«Транзитники» -</w:t>
      </w:r>
      <w:r w:rsidRPr="00175D8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spellStart"/>
      <w:r w:rsidRPr="001A1EAF">
        <w:rPr>
          <w:rFonts w:ascii="Times New Roman" w:hAnsi="Times New Roman" w:cs="Times New Roman"/>
          <w:sz w:val="26"/>
          <w:szCs w:val="26"/>
        </w:rPr>
        <w:t>Дроп</w:t>
      </w:r>
      <w:proofErr w:type="spellEnd"/>
      <w:r w:rsidRPr="001A1EAF">
        <w:rPr>
          <w:rFonts w:ascii="Times New Roman" w:hAnsi="Times New Roman" w:cs="Times New Roman"/>
          <w:sz w:val="26"/>
          <w:szCs w:val="26"/>
        </w:rPr>
        <w:t xml:space="preserve"> перечисляет денежные средства на другую банковскую карту или электронный кошелек, при этом оставляя часть себе как «вознаграждение»</w:t>
      </w:r>
    </w:p>
    <w:p w:rsidR="00390F7E" w:rsidRPr="001A1EAF" w:rsidRDefault="00390F7E" w:rsidP="00B819E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Вот </w:t>
      </w:r>
      <w:r w:rsidR="00B819EB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>один из примеров</w:t>
      </w:r>
      <w:r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BD5D5F" w:rsidRPr="001A1EAF" w:rsidRDefault="00390F7E" w:rsidP="00B819EB">
      <w:pPr>
        <w:spacing w:after="0"/>
        <w:ind w:firstLine="851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A1EAF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Ивану </w:t>
      </w:r>
      <w:r w:rsidR="003B6832" w:rsidRPr="001A1EAF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16 лет </w:t>
      </w:r>
      <w:r w:rsidRPr="001A1EAF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пришло сообщение в Телеграмм с </w:t>
      </w:r>
      <w:r w:rsidR="003B6832" w:rsidRPr="001A1EAF">
        <w:rPr>
          <w:rFonts w:ascii="Times New Roman" w:hAnsi="Times New Roman" w:cs="Times New Roman"/>
          <w:i/>
          <w:sz w:val="26"/>
          <w:szCs w:val="26"/>
        </w:rPr>
        <w:t xml:space="preserve">предложением передать в пользование карту банка Тинькофф, то есть взять ее в аренду, а взамен предложили ему денежные средства около 5 тыс. рублей.  Иван согласился сдать свой счет в аренду, так как незнакомый человек пояснил ему что это для крипто валюты и на этом можно вести бизнес. Это событие происходило в августе 2023 года, в конце 2024 года по адресу регистрации подростка пришло исковое заявление о взыскании неосновательного обогащения. </w:t>
      </w:r>
      <w:r w:rsidR="00B819EB" w:rsidRPr="001A1EAF">
        <w:rPr>
          <w:rFonts w:ascii="Times New Roman" w:hAnsi="Times New Roman" w:cs="Times New Roman"/>
          <w:i/>
          <w:sz w:val="26"/>
          <w:szCs w:val="26"/>
        </w:rPr>
        <w:t>В настоящее время идет процесс, родители судятся</w:t>
      </w:r>
      <w:r w:rsidR="000922CB" w:rsidRPr="001A1EAF">
        <w:rPr>
          <w:rFonts w:ascii="Times New Roman" w:hAnsi="Times New Roman" w:cs="Times New Roman"/>
          <w:i/>
          <w:sz w:val="26"/>
          <w:szCs w:val="26"/>
        </w:rPr>
        <w:t>.</w:t>
      </w:r>
    </w:p>
    <w:p w:rsidR="00716824" w:rsidRPr="001A1EAF" w:rsidRDefault="00716824" w:rsidP="00B819E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A1EAF">
        <w:rPr>
          <w:rFonts w:ascii="Times New Roman" w:hAnsi="Times New Roman" w:cs="Times New Roman"/>
          <w:sz w:val="26"/>
          <w:szCs w:val="26"/>
          <w:u w:val="single"/>
        </w:rPr>
        <w:t>Как уберечь наших детей?</w:t>
      </w:r>
    </w:p>
    <w:p w:rsidR="000922CB" w:rsidRPr="001A1EAF" w:rsidRDefault="00716824" w:rsidP="00716824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A1EAF">
        <w:rPr>
          <w:rFonts w:ascii="Times New Roman" w:hAnsi="Times New Roman" w:cs="Times New Roman"/>
          <w:sz w:val="26"/>
          <w:szCs w:val="26"/>
        </w:rPr>
        <w:t xml:space="preserve">В первую очередь родители должны рассказать детям о возможных опасностях через мессенджеры и социальные сети. Проводить с ними беседы, каждый день интересоваться, как прошел у ребенка день, что было нового, что хорошего, что плохого и т.д. Педагоги в школах, </w:t>
      </w:r>
      <w:r w:rsidR="004E401D">
        <w:rPr>
          <w:rFonts w:ascii="Times New Roman" w:hAnsi="Times New Roman" w:cs="Times New Roman"/>
          <w:sz w:val="26"/>
          <w:szCs w:val="26"/>
        </w:rPr>
        <w:t>и в иных учебных заведениях</w:t>
      </w:r>
      <w:r w:rsidRPr="001A1EAF">
        <w:rPr>
          <w:rFonts w:ascii="Times New Roman" w:hAnsi="Times New Roman" w:cs="Times New Roman"/>
          <w:sz w:val="26"/>
          <w:szCs w:val="26"/>
        </w:rPr>
        <w:t xml:space="preserve"> также должны подключит</w:t>
      </w:r>
      <w:r w:rsidR="004E401D">
        <w:rPr>
          <w:rFonts w:ascii="Times New Roman" w:hAnsi="Times New Roman" w:cs="Times New Roman"/>
          <w:sz w:val="26"/>
          <w:szCs w:val="26"/>
        </w:rPr>
        <w:t>ь</w:t>
      </w:r>
      <w:r w:rsidRPr="001A1EAF">
        <w:rPr>
          <w:rFonts w:ascii="Times New Roman" w:hAnsi="Times New Roman" w:cs="Times New Roman"/>
          <w:sz w:val="26"/>
          <w:szCs w:val="26"/>
        </w:rPr>
        <w:t xml:space="preserve">ся к этому вопросу. Объяснять, что такое </w:t>
      </w:r>
      <w:proofErr w:type="spellStart"/>
      <w:r w:rsidRPr="001A1EAF">
        <w:rPr>
          <w:rFonts w:ascii="Times New Roman" w:hAnsi="Times New Roman" w:cs="Times New Roman"/>
          <w:sz w:val="26"/>
          <w:szCs w:val="26"/>
        </w:rPr>
        <w:t>дроппинг</w:t>
      </w:r>
      <w:proofErr w:type="spellEnd"/>
      <w:r w:rsidRPr="001A1EAF">
        <w:rPr>
          <w:rFonts w:ascii="Times New Roman" w:hAnsi="Times New Roman" w:cs="Times New Roman"/>
          <w:sz w:val="26"/>
          <w:szCs w:val="26"/>
        </w:rPr>
        <w:t>. Ч</w:t>
      </w:r>
      <w:r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>то обещания легких денег почти всегда обман, и за ними могут скрываться серьезные последствия, включая уголовную ответственность. </w:t>
      </w:r>
      <w:r w:rsidRPr="001A1EAF">
        <w:rPr>
          <w:rFonts w:ascii="Times New Roman" w:hAnsi="Times New Roman" w:cs="Times New Roman"/>
          <w:sz w:val="26"/>
          <w:szCs w:val="26"/>
        </w:rPr>
        <w:t xml:space="preserve"> Что передача банковских карт третьим лицам- это часть преступной схемы.</w:t>
      </w:r>
      <w:r w:rsidR="001A1EAF" w:rsidRPr="001A1EAF">
        <w:rPr>
          <w:rFonts w:ascii="Times New Roman" w:hAnsi="Times New Roman" w:cs="Times New Roman"/>
          <w:sz w:val="26"/>
          <w:szCs w:val="26"/>
        </w:rPr>
        <w:t xml:space="preserve"> В случае, если ребенку на карту пришла неизвестно от кого сумма, и кто-то просит снять деньги либо перевести, научите ребенка сразу же обращаться за помощью к родителям либо в банк.</w:t>
      </w:r>
    </w:p>
    <w:p w:rsidR="001A1EAF" w:rsidRPr="001A1EAF" w:rsidRDefault="00712510" w:rsidP="00716824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С целью обучения детей, в использование безопасно социальных сетей, </w:t>
      </w:r>
      <w:r w:rsidR="004E401D">
        <w:rPr>
          <w:rFonts w:ascii="Times New Roman" w:hAnsi="Times New Roman" w:cs="Times New Roman"/>
          <w:sz w:val="26"/>
          <w:szCs w:val="26"/>
        </w:rPr>
        <w:t>мож</w:t>
      </w:r>
      <w:r>
        <w:rPr>
          <w:rFonts w:ascii="Times New Roman" w:hAnsi="Times New Roman" w:cs="Times New Roman"/>
          <w:sz w:val="26"/>
          <w:szCs w:val="26"/>
        </w:rPr>
        <w:t>ете</w:t>
      </w:r>
      <w:r w:rsidR="004E40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предложить им различные познавательные проекты. </w:t>
      </w:r>
      <w:r w:rsidRPr="001A1EAF">
        <w:rPr>
          <w:rFonts w:ascii="Times New Roman" w:hAnsi="Times New Roman" w:cs="Times New Roman"/>
          <w:sz w:val="26"/>
          <w:szCs w:val="26"/>
        </w:rPr>
        <w:t xml:space="preserve"> </w:t>
      </w:r>
      <w:r w:rsidR="001A1EAF" w:rsidRPr="001A1EAF">
        <w:rPr>
          <w:rFonts w:ascii="Times New Roman" w:hAnsi="Times New Roman" w:cs="Times New Roman"/>
          <w:sz w:val="26"/>
          <w:szCs w:val="26"/>
        </w:rPr>
        <w:t xml:space="preserve">Для детей в возрасте до 10 лет можно воспользоваться </w:t>
      </w:r>
      <w:r w:rsidR="001A1EAF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>всероссийским образовательным проектом «Урок цифры», предлагающий интерактивные уроки по безопасности. Для подростков эксперты </w:t>
      </w:r>
      <w:hyperlink r:id="rId6" w:tgtFrame="_blank" w:history="1">
        <w:r w:rsidR="001A1EAF" w:rsidRPr="001A1EAF">
          <w:rPr>
            <w:rStyle w:val="a5"/>
            <w:rFonts w:ascii="Times New Roman" w:hAnsi="Times New Roman" w:cs="Times New Roman"/>
            <w:color w:val="auto"/>
            <w:sz w:val="26"/>
            <w:szCs w:val="26"/>
            <w:shd w:val="clear" w:color="auto" w:fill="FFFFFF"/>
          </w:rPr>
          <w:t>рекомендуют</w:t>
        </w:r>
      </w:hyperlink>
      <w:r w:rsidR="001A1EAF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 обучающие видеоигры на тему </w:t>
      </w:r>
      <w:proofErr w:type="spellStart"/>
      <w:r w:rsidR="001A1EAF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>кибербезопасности</w:t>
      </w:r>
      <w:proofErr w:type="spellEnd"/>
      <w:r w:rsidR="001A1EAF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— например, </w:t>
      </w:r>
      <w:proofErr w:type="spellStart"/>
      <w:r w:rsidR="001A1EAF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>Hacknet</w:t>
      </w:r>
      <w:proofErr w:type="spellEnd"/>
      <w:r w:rsidR="001A1EAF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(12+) или </w:t>
      </w:r>
      <w:proofErr w:type="spellStart"/>
      <w:r w:rsidR="001A1EAF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>Cyber</w:t>
      </w:r>
      <w:proofErr w:type="spellEnd"/>
      <w:r w:rsidR="001A1EAF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1A1EAF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>Manhunt</w:t>
      </w:r>
      <w:proofErr w:type="spellEnd"/>
      <w:r w:rsidR="001A1EAF"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(16+). Они помогают понять, как действуют мошенники и какие навыки важны для защиты в цифровом мире.</w:t>
      </w:r>
    </w:p>
    <w:p w:rsidR="001A1EAF" w:rsidRDefault="001A1EAF" w:rsidP="00716824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A1EAF">
        <w:rPr>
          <w:rFonts w:ascii="Times New Roman" w:hAnsi="Times New Roman" w:cs="Times New Roman"/>
          <w:sz w:val="26"/>
          <w:szCs w:val="26"/>
          <w:shd w:val="clear" w:color="auto" w:fill="FFFFFF"/>
        </w:rPr>
        <w:t>Теперь об ответственности!</w:t>
      </w:r>
    </w:p>
    <w:p w:rsidR="0082054F" w:rsidRPr="0082054F" w:rsidRDefault="0082054F" w:rsidP="00716824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Во- первых, данные о карте </w:t>
      </w:r>
      <w:proofErr w:type="spell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дроппера</w:t>
      </w:r>
      <w:proofErr w:type="spell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вносятся в базу данных Банка России, зат</w:t>
      </w:r>
      <w:r w:rsidR="00FE3BFB">
        <w:rPr>
          <w:rFonts w:ascii="Times New Roman" w:hAnsi="Times New Roman" w:cs="Times New Roman"/>
          <w:sz w:val="26"/>
          <w:szCs w:val="26"/>
          <w:shd w:val="clear" w:color="auto" w:fill="FFFFFF"/>
        </w:rPr>
        <w:t>ем им последует отказ в дистанционном банковском обслуживании.</w:t>
      </w:r>
    </w:p>
    <w:p w:rsidR="00175D8A" w:rsidRDefault="001A1EAF" w:rsidP="00FE3BF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Предусмотрена как </w:t>
      </w:r>
      <w:r w:rsidR="0082054F">
        <w:rPr>
          <w:rFonts w:ascii="Times New Roman" w:hAnsi="Times New Roman" w:cs="Times New Roman"/>
          <w:sz w:val="26"/>
          <w:szCs w:val="26"/>
        </w:rPr>
        <w:t>гражданская,</w:t>
      </w:r>
      <w:r>
        <w:rPr>
          <w:rFonts w:ascii="Times New Roman" w:hAnsi="Times New Roman" w:cs="Times New Roman"/>
          <w:sz w:val="26"/>
          <w:szCs w:val="26"/>
        </w:rPr>
        <w:t xml:space="preserve"> так и уголовная ответственность!</w:t>
      </w:r>
    </w:p>
    <w:p w:rsidR="0082054F" w:rsidRDefault="0082054F" w:rsidP="00FE3BFB">
      <w:pPr>
        <w:spacing w:after="0"/>
        <w:ind w:firstLine="851"/>
        <w:jc w:val="both"/>
        <w:rPr>
          <w:rFonts w:ascii="SBSerifText" w:hAnsi="SBSerifText"/>
          <w:color w:val="000000"/>
          <w:spacing w:val="2"/>
          <w:sz w:val="27"/>
          <w:szCs w:val="27"/>
          <w:shd w:val="clear" w:color="auto" w:fill="EEF3FF"/>
        </w:rPr>
      </w:pPr>
      <w:r>
        <w:rPr>
          <w:rFonts w:ascii="Times New Roman" w:hAnsi="Times New Roman" w:cs="Times New Roman"/>
          <w:sz w:val="26"/>
          <w:szCs w:val="26"/>
        </w:rPr>
        <w:t>В основном вменяют статью 159, 174 УК РФ, за что может быть наказание от штрафа до лишения свободы до семи лет!</w:t>
      </w:r>
      <w:r w:rsidRPr="00FE3BFB">
        <w:rPr>
          <w:rFonts w:ascii="Times New Roman" w:hAnsi="Times New Roman" w:cs="Times New Roman"/>
          <w:sz w:val="26"/>
          <w:szCs w:val="26"/>
        </w:rPr>
        <w:t xml:space="preserve"> Для несовершеннолетних решение о мере наказания будет выноситься в индивидуальном порядке, с привлечением их законных представителей.</w:t>
      </w:r>
    </w:p>
    <w:p w:rsidR="00FE3BFB" w:rsidRDefault="00FE3BFB" w:rsidP="00FB19E3">
      <w:pPr>
        <w:shd w:val="clear" w:color="auto" w:fill="FFFFFF"/>
        <w:spacing w:before="100" w:beforeAutospacing="1" w:after="300" w:line="240" w:lineRule="auto"/>
        <w:ind w:left="720"/>
        <w:jc w:val="center"/>
        <w:rPr>
          <w:rFonts w:ascii="Times New Roman" w:hAnsi="Times New Roman" w:cs="Times New Roman"/>
          <w:sz w:val="26"/>
          <w:szCs w:val="26"/>
        </w:rPr>
      </w:pPr>
      <w:r w:rsidRPr="00FE3BFB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Если вы узнали о том, что ваш родственник все-таки попался на эту удочку мошенников, </w:t>
      </w:r>
      <w:r w:rsidRPr="00FE3BFB">
        <w:rPr>
          <w:rFonts w:ascii="Times New Roman" w:eastAsia="Times New Roman" w:hAnsi="Times New Roman" w:cs="Times New Roman"/>
          <w:bCs/>
          <w:i/>
          <w:sz w:val="26"/>
          <w:szCs w:val="26"/>
          <w:u w:val="single"/>
          <w:lang w:eastAsia="ru-RU"/>
        </w:rPr>
        <w:t>необходимо незамедлительно обратиться в полицию</w:t>
      </w:r>
      <w:r w:rsidRPr="00FE3BFB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, а также в банк с требованием заблокировать карту.</w:t>
      </w:r>
    </w:p>
    <w:p w:rsidR="00FE3BFB" w:rsidRDefault="00FE3BFB" w:rsidP="00E5702D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FE3BFB" w:rsidRPr="001A1EAF" w:rsidRDefault="00FE3BFB" w:rsidP="00FB19E3">
      <w:pPr>
        <w:ind w:firstLine="851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информация подготовила Коковина О.В.</w:t>
      </w:r>
    </w:p>
    <w:sectPr w:rsidR="00FE3BFB" w:rsidRPr="001A1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BSerif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15C8F"/>
    <w:multiLevelType w:val="multilevel"/>
    <w:tmpl w:val="6B1A2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560942"/>
    <w:multiLevelType w:val="multilevel"/>
    <w:tmpl w:val="93DA7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AC3"/>
    <w:rsid w:val="000922CB"/>
    <w:rsid w:val="000C23CD"/>
    <w:rsid w:val="00175D8A"/>
    <w:rsid w:val="001A1EAF"/>
    <w:rsid w:val="0034005F"/>
    <w:rsid w:val="00355AC3"/>
    <w:rsid w:val="00390F7E"/>
    <w:rsid w:val="003B6832"/>
    <w:rsid w:val="004E401D"/>
    <w:rsid w:val="00712510"/>
    <w:rsid w:val="00716824"/>
    <w:rsid w:val="00745243"/>
    <w:rsid w:val="0082054F"/>
    <w:rsid w:val="00B819EB"/>
    <w:rsid w:val="00BD5D5F"/>
    <w:rsid w:val="00E5702D"/>
    <w:rsid w:val="00FB19E3"/>
    <w:rsid w:val="00FE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75D8A"/>
    <w:rPr>
      <w:b/>
      <w:bCs/>
    </w:rPr>
  </w:style>
  <w:style w:type="paragraph" w:styleId="a4">
    <w:name w:val="Normal (Web)"/>
    <w:basedOn w:val="a"/>
    <w:uiPriority w:val="99"/>
    <w:semiHidden/>
    <w:unhideWhenUsed/>
    <w:rsid w:val="00BD5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A1EAF"/>
    <w:rPr>
      <w:color w:val="0000FF"/>
      <w:u w:val="single"/>
    </w:rPr>
  </w:style>
  <w:style w:type="character" w:customStyle="1" w:styleId="tooltip-highlighting">
    <w:name w:val="tooltip-highlighting"/>
    <w:basedOn w:val="a0"/>
    <w:rsid w:val="0082054F"/>
  </w:style>
  <w:style w:type="paragraph" w:styleId="a6">
    <w:name w:val="Balloon Text"/>
    <w:basedOn w:val="a"/>
    <w:link w:val="a7"/>
    <w:uiPriority w:val="99"/>
    <w:semiHidden/>
    <w:unhideWhenUsed/>
    <w:rsid w:val="00FE3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E3BF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75D8A"/>
    <w:rPr>
      <w:b/>
      <w:bCs/>
    </w:rPr>
  </w:style>
  <w:style w:type="paragraph" w:styleId="a4">
    <w:name w:val="Normal (Web)"/>
    <w:basedOn w:val="a"/>
    <w:uiPriority w:val="99"/>
    <w:semiHidden/>
    <w:unhideWhenUsed/>
    <w:rsid w:val="00BD5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A1EAF"/>
    <w:rPr>
      <w:color w:val="0000FF"/>
      <w:u w:val="single"/>
    </w:rPr>
  </w:style>
  <w:style w:type="character" w:customStyle="1" w:styleId="tooltip-highlighting">
    <w:name w:val="tooltip-highlighting"/>
    <w:basedOn w:val="a0"/>
    <w:rsid w:val="0082054F"/>
  </w:style>
  <w:style w:type="paragraph" w:styleId="a6">
    <w:name w:val="Balloon Text"/>
    <w:basedOn w:val="a"/>
    <w:link w:val="a7"/>
    <w:uiPriority w:val="99"/>
    <w:semiHidden/>
    <w:unhideWhenUsed/>
    <w:rsid w:val="00FE3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E3B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7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ends.rbc.ru/trends/education/5fb24c2a9a79475f9ee33d4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Паюсова Татьяна Владимировна</cp:lastModifiedBy>
  <cp:revision>7</cp:revision>
  <cp:lastPrinted>2025-01-28T09:46:00Z</cp:lastPrinted>
  <dcterms:created xsi:type="dcterms:W3CDTF">2025-01-24T03:41:00Z</dcterms:created>
  <dcterms:modified xsi:type="dcterms:W3CDTF">2025-01-29T04:47:00Z</dcterms:modified>
</cp:coreProperties>
</file>