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22E" w:rsidRDefault="00BD022E" w:rsidP="00235791">
      <w:pPr>
        <w:pStyle w:val="ConsPlusNormal"/>
        <w:ind w:firstLine="54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ВОПРОСЫ </w:t>
      </w:r>
    </w:p>
    <w:p w:rsidR="00DB609C" w:rsidRPr="00FD1990" w:rsidRDefault="00BD022E" w:rsidP="00235791">
      <w:pPr>
        <w:pStyle w:val="ConsPlusNormal"/>
        <w:ind w:firstLine="54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к тесту</w:t>
      </w:r>
      <w:r w:rsidR="00874B17" w:rsidRPr="00FD199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(профильн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ому</w:t>
      </w:r>
      <w:r w:rsidR="00874B17" w:rsidRPr="00FD1990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</w:p>
    <w:p w:rsidR="00D00F33" w:rsidRPr="00FD1990" w:rsidRDefault="00D00F33" w:rsidP="00235791">
      <w:pPr>
        <w:pStyle w:val="ConsPlusNormal"/>
        <w:ind w:firstLine="54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D199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проверку профессиональных знаний </w:t>
      </w:r>
      <w:r w:rsidR="00874B17" w:rsidRPr="00FD199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для замещения </w:t>
      </w:r>
      <w:r w:rsidRPr="00FD1990">
        <w:rPr>
          <w:rFonts w:ascii="Liberation Serif" w:hAnsi="Liberation Serif" w:cs="Liberation Serif"/>
          <w:color w:val="000000" w:themeColor="text1"/>
          <w:sz w:val="28"/>
          <w:szCs w:val="28"/>
        </w:rPr>
        <w:t>должности ведущего специалиста отдела государственной службы и кадров</w:t>
      </w:r>
      <w:r w:rsidR="00874B17" w:rsidRPr="00FD199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Министерства социальной политики Свердловской области</w:t>
      </w:r>
    </w:p>
    <w:p w:rsidR="00235791" w:rsidRPr="00BD022E" w:rsidRDefault="00235791" w:rsidP="00DB609C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927E38" w:rsidRDefault="004906EA" w:rsidP="00BD7301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906EA">
        <w:rPr>
          <w:rFonts w:ascii="Liberation Serif" w:hAnsi="Liberation Serif" w:cs="Liberation Serif"/>
          <w:sz w:val="28"/>
          <w:szCs w:val="28"/>
        </w:rPr>
        <w:t>Правов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4906EA">
        <w:rPr>
          <w:rFonts w:ascii="Liberation Serif" w:hAnsi="Liberation Serif" w:cs="Liberation Serif"/>
          <w:sz w:val="28"/>
          <w:szCs w:val="28"/>
        </w:rPr>
        <w:t xml:space="preserve"> основ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4906EA">
        <w:rPr>
          <w:rFonts w:ascii="Liberation Serif" w:hAnsi="Liberation Serif" w:cs="Liberation Serif"/>
          <w:sz w:val="28"/>
          <w:szCs w:val="28"/>
        </w:rPr>
        <w:t xml:space="preserve"> противодействия коррупции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27E38" w:rsidRPr="00927E38" w:rsidRDefault="00927E38" w:rsidP="00BD7301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27E38">
        <w:rPr>
          <w:rFonts w:ascii="Liberation Serif" w:hAnsi="Liberation Serif" w:cs="Liberation Serif"/>
          <w:sz w:val="28"/>
          <w:szCs w:val="28"/>
        </w:rPr>
        <w:t>Основны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927E38">
        <w:rPr>
          <w:rFonts w:ascii="Liberation Serif" w:hAnsi="Liberation Serif" w:cs="Liberation Serif"/>
          <w:sz w:val="28"/>
          <w:szCs w:val="28"/>
        </w:rPr>
        <w:t xml:space="preserve"> направления деятельности государственных органов по повышению эффективности противодействия коррупции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DC71E6" w:rsidRPr="00B57303" w:rsidRDefault="00DC71E6" w:rsidP="00BD7301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hAnsi="Liberation Serif" w:cs="Liberation Serif"/>
          <w:color w:val="000000" w:themeColor="text1"/>
          <w:spacing w:val="8"/>
          <w:sz w:val="28"/>
          <w:szCs w:val="28"/>
        </w:rPr>
      </w:pPr>
      <w:r w:rsidRPr="00B57303">
        <w:rPr>
          <w:rFonts w:ascii="Liberation Serif" w:hAnsi="Liberation Serif" w:cs="Liberation Serif"/>
          <w:color w:val="000000" w:themeColor="text1"/>
          <w:sz w:val="28"/>
          <w:szCs w:val="28"/>
        </w:rPr>
        <w:t>Основные направления деятельности государственных органов по повышению эффективности противодействия коррупции.</w:t>
      </w:r>
    </w:p>
    <w:p w:rsidR="00DC71E6" w:rsidRDefault="00DC71E6" w:rsidP="00BD7301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Понятие коррупции.</w:t>
      </w:r>
    </w:p>
    <w:p w:rsidR="00DC71E6" w:rsidRDefault="00DC71E6" w:rsidP="00BD7301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Понятие противодействия коррупции.</w:t>
      </w:r>
    </w:p>
    <w:p w:rsidR="00DC71E6" w:rsidRDefault="00DC71E6" w:rsidP="00BD7301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Понятие конфликта интересов.</w:t>
      </w:r>
    </w:p>
    <w:p w:rsidR="00DC71E6" w:rsidRDefault="00DC71E6" w:rsidP="00BD7301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еры по профилактике коррупции.</w:t>
      </w:r>
    </w:p>
    <w:p w:rsidR="00390A7E" w:rsidRDefault="00456440" w:rsidP="00BD7301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D022E">
        <w:rPr>
          <w:rFonts w:ascii="Liberation Serif" w:hAnsi="Liberation Serif" w:cs="Liberation Serif"/>
          <w:color w:val="000000" w:themeColor="text1"/>
          <w:sz w:val="28"/>
          <w:szCs w:val="28"/>
        </w:rPr>
        <w:t>Запреты и ограничения, связанные с государственной гражданской службой Свердловской области</w:t>
      </w:r>
      <w:r w:rsidR="00BD022E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DC71E6" w:rsidRPr="00DC71E6" w:rsidRDefault="00DC71E6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C71E6">
        <w:rPr>
          <w:rFonts w:ascii="Liberation Serif" w:hAnsi="Liberation Serif" w:cs="Liberation Serif"/>
          <w:bCs/>
          <w:sz w:val="28"/>
          <w:szCs w:val="28"/>
        </w:rPr>
        <w:t>Запрет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</w:t>
      </w:r>
      <w:bookmarkStart w:id="0" w:name="_GoBack"/>
      <w:bookmarkEnd w:id="0"/>
      <w:r w:rsidRPr="00DC71E6">
        <w:rPr>
          <w:rFonts w:ascii="Liberation Serif" w:hAnsi="Liberation Serif" w:cs="Liberation Serif"/>
          <w:bCs/>
          <w:sz w:val="28"/>
          <w:szCs w:val="28"/>
        </w:rPr>
        <w:t>и территории Российской Федерации, владеть и (или) пользоваться иностранными финансовыми инструментам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</w:p>
    <w:p w:rsidR="00390A7E" w:rsidRDefault="00671360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="00A21998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Проверк</w:t>
      </w:r>
      <w:r w:rsidR="00390A7E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A21998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</w:t>
      </w:r>
      <w:r w:rsidR="00BD022E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государственной гражданской службы и </w:t>
      </w:r>
      <w:r w:rsidR="00A21998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руководителей государственных учреждений, и лицами, замещающими данные должности</w:t>
      </w:r>
      <w:r w:rsidR="00BD022E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390A7E" w:rsidRDefault="00BD022E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Социологические исследования в сфере противодействия коррупции, </w:t>
      </w:r>
      <w:r w:rsidR="00AF61E7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регулирование, </w:t>
      </w:r>
      <w:r w:rsidR="00101148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исследуемая проблематика, объект, предмет и </w:t>
      </w: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р</w:t>
      </w:r>
      <w:r w:rsidR="00E86367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еспондент</w:t>
      </w: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  <w:r w:rsidR="00E86367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исследовани</w:t>
      </w:r>
      <w:r w:rsidR="00101148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й.</w:t>
      </w:r>
      <w:r w:rsidR="00E86367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390A7E" w:rsidRPr="00390A7E" w:rsidRDefault="00101148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d"/>
          <w:rFonts w:ascii="Liberation Serif" w:hAnsi="Liberation Serif" w:cs="Liberation Serif"/>
          <w:b w:val="0"/>
          <w:bCs w:val="0"/>
          <w:color w:val="000000" w:themeColor="text1"/>
          <w:sz w:val="28"/>
          <w:szCs w:val="28"/>
        </w:rPr>
      </w:pPr>
      <w:r w:rsidRPr="00390A7E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 xml:space="preserve">Ограничения в сфере осуществления </w:t>
      </w:r>
      <w:r w:rsidR="00005972" w:rsidRPr="00390A7E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трудовой деятельност</w:t>
      </w:r>
      <w:r w:rsidR="00993495" w:rsidRPr="00390A7E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и после увольнения с государственной гражданской службы.</w:t>
      </w:r>
    </w:p>
    <w:p w:rsidR="00390A7E" w:rsidRDefault="00101148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Поняти</w:t>
      </w:r>
      <w:r w:rsidR="00993495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«бытовой» </w:t>
      </w:r>
      <w:r w:rsidR="00993495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</w:t>
      </w:r>
      <w:r w:rsidR="00993495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«деловой» </w:t>
      </w: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коррупции</w:t>
      </w:r>
      <w:r w:rsidR="00993495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</w:p>
    <w:p w:rsidR="00DC71E6" w:rsidRPr="00DC71E6" w:rsidRDefault="0080600A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Сведения о доходах, об имуществе и обязательствах имущественного </w:t>
      </w:r>
      <w:r w:rsidRPr="00DC71E6">
        <w:rPr>
          <w:rFonts w:ascii="Liberation Serif" w:hAnsi="Liberation Serif" w:cs="Liberation Serif"/>
          <w:color w:val="000000" w:themeColor="text1"/>
          <w:sz w:val="28"/>
          <w:szCs w:val="28"/>
        </w:rPr>
        <w:t>характера</w:t>
      </w:r>
      <w:r w:rsidR="00390A7E" w:rsidRPr="00DC71E6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390A7E" w:rsidRDefault="00E86367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 Основные направления государственной политики в об</w:t>
      </w:r>
      <w:r w:rsidR="00390A7E" w:rsidRPr="00390A7E">
        <w:rPr>
          <w:rFonts w:ascii="Liberation Serif" w:hAnsi="Liberation Serif" w:cs="Liberation Serif"/>
          <w:color w:val="000000" w:themeColor="text1"/>
          <w:sz w:val="28"/>
          <w:szCs w:val="28"/>
        </w:rPr>
        <w:t>ласти противодействия коррупции.</w:t>
      </w:r>
    </w:p>
    <w:p w:rsidR="00390A7E" w:rsidRPr="00390A7E" w:rsidRDefault="00C66962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90A7E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Пример</w:t>
      </w:r>
      <w:r w:rsidR="00390A7E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ы коррупции.</w:t>
      </w:r>
    </w:p>
    <w:p w:rsidR="00390A7E" w:rsidRPr="00390A7E" w:rsidRDefault="00C66962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d"/>
          <w:rFonts w:ascii="Liberation Serif" w:hAnsi="Liberation Serif" w:cs="Liberation Serif"/>
          <w:b w:val="0"/>
          <w:bCs w:val="0"/>
          <w:color w:val="000000" w:themeColor="text1"/>
          <w:sz w:val="28"/>
          <w:szCs w:val="28"/>
        </w:rPr>
      </w:pPr>
      <w:r w:rsidRPr="00390A7E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 </w:t>
      </w:r>
      <w:r w:rsidR="00390A7E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П</w:t>
      </w:r>
      <w:r w:rsidRPr="00390A7E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рав</w:t>
      </w:r>
      <w:r w:rsidR="00390A7E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а</w:t>
      </w:r>
      <w:r w:rsidRPr="00390A7E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 xml:space="preserve"> государственны</w:t>
      </w:r>
      <w:r w:rsidR="00390A7E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х гражданских служащих.</w:t>
      </w:r>
    </w:p>
    <w:p w:rsidR="00390A7E" w:rsidRPr="00390A7E" w:rsidRDefault="00390A7E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d"/>
          <w:rFonts w:ascii="Liberation Serif" w:hAnsi="Liberation Serif" w:cs="Liberation Serif"/>
          <w:b w:val="0"/>
          <w:bCs w:val="0"/>
          <w:color w:val="000000" w:themeColor="text1"/>
          <w:sz w:val="28"/>
          <w:szCs w:val="28"/>
        </w:rPr>
      </w:pPr>
      <w:r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 xml:space="preserve">Обязанности </w:t>
      </w:r>
      <w:r w:rsidRPr="00390A7E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государственны</w:t>
      </w:r>
      <w:r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х гражданских служащих</w:t>
      </w:r>
      <w:r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.</w:t>
      </w:r>
    </w:p>
    <w:p w:rsidR="00B57303" w:rsidRDefault="00C66962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57303">
        <w:rPr>
          <w:rFonts w:ascii="Liberation Serif" w:hAnsi="Liberation Serif" w:cs="Liberation Serif"/>
          <w:color w:val="000000" w:themeColor="text1"/>
          <w:sz w:val="28"/>
          <w:szCs w:val="28"/>
        </w:rPr>
        <w:t>Планы противодействия коррупции органов государственной власти</w:t>
      </w:r>
      <w:r w:rsidR="00B573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субъектов Российской Федерации.</w:t>
      </w:r>
    </w:p>
    <w:p w:rsidR="00B57303" w:rsidRPr="00B57303" w:rsidRDefault="00B57303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d"/>
          <w:rFonts w:ascii="Liberation Serif" w:hAnsi="Liberation Serif" w:cs="Liberation Serif"/>
          <w:b w:val="0"/>
          <w:bCs w:val="0"/>
          <w:color w:val="000000" w:themeColor="text1"/>
          <w:sz w:val="28"/>
          <w:szCs w:val="28"/>
        </w:rPr>
      </w:pPr>
      <w:r w:rsidRPr="00B573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Участие </w:t>
      </w:r>
      <w:r w:rsidRPr="00B57303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государственных гражданских служащих</w:t>
      </w:r>
      <w:r w:rsidR="00F8794C" w:rsidRPr="00B57303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 xml:space="preserve"> в управлении организаци</w:t>
      </w:r>
      <w:r w:rsidRPr="00B57303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ями.</w:t>
      </w:r>
    </w:p>
    <w:p w:rsidR="00B57303" w:rsidRPr="00B57303" w:rsidRDefault="00A21998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57303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Антикоррупционны</w:t>
      </w:r>
      <w:r w:rsidR="00B57303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е</w:t>
      </w:r>
      <w:r w:rsidRPr="00B57303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стандарт</w:t>
      </w:r>
      <w:r w:rsidR="00B57303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ы.</w:t>
      </w:r>
    </w:p>
    <w:p w:rsidR="00B57303" w:rsidRPr="00B57303" w:rsidRDefault="00B57303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d"/>
          <w:rFonts w:ascii="Liberation Serif" w:hAnsi="Liberation Serif" w:cs="Liberation Serif"/>
          <w:b w:val="0"/>
          <w:bCs w:val="0"/>
          <w:color w:val="000000" w:themeColor="text1"/>
          <w:sz w:val="28"/>
          <w:szCs w:val="28"/>
        </w:rPr>
      </w:pPr>
      <w:r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Р</w:t>
      </w:r>
      <w:r w:rsidR="004136B7" w:rsidRPr="00B57303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 xml:space="preserve">еестр </w:t>
      </w:r>
      <w:r w:rsidR="004136B7" w:rsidRPr="00B57303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лиц, уволенных в связи с утратой доверия</w:t>
      </w:r>
      <w:r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.</w:t>
      </w:r>
    </w:p>
    <w:p w:rsidR="004136B7" w:rsidRPr="00B57303" w:rsidRDefault="00B57303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d"/>
          <w:rFonts w:ascii="Liberation Serif" w:hAnsi="Liberation Serif" w:cs="Liberation Serif"/>
          <w:b w:val="0"/>
          <w:bCs w:val="0"/>
          <w:color w:val="000000" w:themeColor="text1"/>
          <w:sz w:val="28"/>
          <w:szCs w:val="28"/>
        </w:rPr>
      </w:pPr>
      <w:r w:rsidRPr="00B57303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К</w:t>
      </w:r>
      <w:r w:rsidR="004136B7" w:rsidRPr="00B57303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омисси</w:t>
      </w:r>
      <w:r w:rsidRPr="00B57303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я</w:t>
      </w:r>
      <w:r w:rsidR="004136B7" w:rsidRPr="00B57303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 xml:space="preserve"> по соблюдению требований к служебному поведению </w:t>
      </w:r>
      <w:r w:rsidR="004136B7" w:rsidRPr="00B57303">
        <w:rPr>
          <w:rFonts w:ascii="Liberation Serif" w:hAnsi="Liberation Serif" w:cs="Liberation Serif"/>
          <w:color w:val="000000" w:themeColor="text1"/>
          <w:sz w:val="28"/>
          <w:szCs w:val="28"/>
        </w:rPr>
        <w:t>государственных служащих и урегулированию конфликтов интересов</w:t>
      </w:r>
      <w:r w:rsidRPr="00B57303"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.</w:t>
      </w:r>
    </w:p>
    <w:p w:rsidR="00B57303" w:rsidRPr="00B57303" w:rsidRDefault="00B57303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d"/>
          <w:rFonts w:ascii="Liberation Serif" w:hAnsi="Liberation Serif" w:cs="Liberation Serif"/>
          <w:b w:val="0"/>
          <w:bCs w:val="0"/>
          <w:color w:val="000000" w:themeColor="text1"/>
          <w:sz w:val="28"/>
          <w:szCs w:val="28"/>
        </w:rPr>
      </w:pPr>
      <w:r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Комиссии по противодействию коррупции.</w:t>
      </w:r>
    </w:p>
    <w:p w:rsidR="00B57303" w:rsidRPr="00B57303" w:rsidRDefault="00B57303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d"/>
          <w:rFonts w:ascii="Liberation Serif" w:hAnsi="Liberation Serif" w:cs="Liberation Serif"/>
          <w:b w:val="0"/>
          <w:bCs w:val="0"/>
          <w:color w:val="000000" w:themeColor="text1"/>
          <w:sz w:val="28"/>
          <w:szCs w:val="28"/>
        </w:rPr>
      </w:pPr>
      <w:r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lastRenderedPageBreak/>
        <w:t>Обязанность государственных учреждений принимать меры по предупреждению коррупции.</w:t>
      </w:r>
    </w:p>
    <w:p w:rsidR="00B57303" w:rsidRPr="004906EA" w:rsidRDefault="00B57303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d"/>
          <w:rFonts w:ascii="Liberation Serif" w:hAnsi="Liberation Serif" w:cs="Liberation Serif"/>
          <w:b w:val="0"/>
          <w:bCs w:val="0"/>
          <w:color w:val="000000" w:themeColor="text1"/>
          <w:sz w:val="28"/>
          <w:szCs w:val="28"/>
        </w:rPr>
      </w:pPr>
      <w:r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Взыскания за коррупционные правонарушения.</w:t>
      </w:r>
    </w:p>
    <w:p w:rsidR="004906EA" w:rsidRPr="004906EA" w:rsidRDefault="004906EA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d"/>
          <w:rFonts w:ascii="Liberation Serif" w:hAnsi="Liberation Serif" w:cs="Liberation Serif"/>
          <w:b w:val="0"/>
          <w:bCs w:val="0"/>
          <w:color w:val="000000" w:themeColor="text1"/>
          <w:sz w:val="28"/>
          <w:szCs w:val="28"/>
        </w:rPr>
      </w:pPr>
      <w:r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Увольнение в связи с утратой доверия.</w:t>
      </w:r>
    </w:p>
    <w:p w:rsidR="004906EA" w:rsidRPr="004906EA" w:rsidRDefault="004906EA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d"/>
          <w:rFonts w:ascii="Liberation Serif" w:hAnsi="Liberation Serif" w:cs="Liberation Serif"/>
          <w:b w:val="0"/>
          <w:bCs w:val="0"/>
          <w:color w:val="000000" w:themeColor="text1"/>
          <w:sz w:val="28"/>
          <w:szCs w:val="28"/>
        </w:rPr>
      </w:pPr>
      <w:r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Основные принципы противодействия коррупции.</w:t>
      </w:r>
    </w:p>
    <w:p w:rsidR="004906EA" w:rsidRPr="00B57303" w:rsidRDefault="004906EA" w:rsidP="00BD7301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Style w:val="ad"/>
          <w:rFonts w:ascii="Liberation Serif" w:hAnsi="Liberation Serif" w:cs="Liberation Serif"/>
          <w:b w:val="0"/>
          <w:color w:val="000000" w:themeColor="text1"/>
          <w:spacing w:val="8"/>
          <w:sz w:val="28"/>
          <w:szCs w:val="28"/>
        </w:rPr>
        <w:t>Организационные основы противодействия коррупции.</w:t>
      </w:r>
    </w:p>
    <w:sectPr w:rsidR="004906EA" w:rsidRPr="00B57303" w:rsidSect="00005972">
      <w:headerReference w:type="default" r:id="rId7"/>
      <w:pgSz w:w="11906" w:h="16838"/>
      <w:pgMar w:top="567" w:right="567" w:bottom="709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301" w:rsidRDefault="00BD7301" w:rsidP="00B74900">
      <w:pPr>
        <w:spacing w:after="0" w:line="240" w:lineRule="auto"/>
      </w:pPr>
      <w:r>
        <w:separator/>
      </w:r>
    </w:p>
  </w:endnote>
  <w:endnote w:type="continuationSeparator" w:id="0">
    <w:p w:rsidR="00BD7301" w:rsidRDefault="00BD7301" w:rsidP="00B7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301" w:rsidRDefault="00BD7301" w:rsidP="00B74900">
      <w:pPr>
        <w:spacing w:after="0" w:line="240" w:lineRule="auto"/>
      </w:pPr>
      <w:r>
        <w:separator/>
      </w:r>
    </w:p>
  </w:footnote>
  <w:footnote w:type="continuationSeparator" w:id="0">
    <w:p w:rsidR="00BD7301" w:rsidRDefault="00BD7301" w:rsidP="00B7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121940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B74900" w:rsidRPr="00B01AFA" w:rsidRDefault="00B74900" w:rsidP="00B01AFA">
        <w:pPr>
          <w:pStyle w:val="a8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74900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74900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74900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DC71E6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B74900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5A4F0F"/>
    <w:multiLevelType w:val="hybridMultilevel"/>
    <w:tmpl w:val="D7CEB2A4"/>
    <w:lvl w:ilvl="0" w:tplc="5BB20FEA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A02"/>
    <w:rsid w:val="00000A6D"/>
    <w:rsid w:val="00005972"/>
    <w:rsid w:val="00006063"/>
    <w:rsid w:val="0001701C"/>
    <w:rsid w:val="000178AE"/>
    <w:rsid w:val="00020AEF"/>
    <w:rsid w:val="0002121E"/>
    <w:rsid w:val="00021620"/>
    <w:rsid w:val="00023885"/>
    <w:rsid w:val="00023ABD"/>
    <w:rsid w:val="00032830"/>
    <w:rsid w:val="00037E01"/>
    <w:rsid w:val="000434C2"/>
    <w:rsid w:val="000643E7"/>
    <w:rsid w:val="0006515D"/>
    <w:rsid w:val="00066249"/>
    <w:rsid w:val="00094BDD"/>
    <w:rsid w:val="000B3133"/>
    <w:rsid w:val="000E542D"/>
    <w:rsid w:val="000F34C1"/>
    <w:rsid w:val="00101148"/>
    <w:rsid w:val="00110C63"/>
    <w:rsid w:val="00111876"/>
    <w:rsid w:val="00113799"/>
    <w:rsid w:val="00130797"/>
    <w:rsid w:val="00132037"/>
    <w:rsid w:val="00132DD3"/>
    <w:rsid w:val="00142CF3"/>
    <w:rsid w:val="00143057"/>
    <w:rsid w:val="00151E3D"/>
    <w:rsid w:val="00152C37"/>
    <w:rsid w:val="00160E5B"/>
    <w:rsid w:val="00172BE1"/>
    <w:rsid w:val="00180D87"/>
    <w:rsid w:val="001936D6"/>
    <w:rsid w:val="001A1F6C"/>
    <w:rsid w:val="001B1DAD"/>
    <w:rsid w:val="001B46E6"/>
    <w:rsid w:val="001C22A0"/>
    <w:rsid w:val="001C2866"/>
    <w:rsid w:val="001C2FA6"/>
    <w:rsid w:val="001C7884"/>
    <w:rsid w:val="001D15CB"/>
    <w:rsid w:val="001F01E4"/>
    <w:rsid w:val="001F32B6"/>
    <w:rsid w:val="002027EE"/>
    <w:rsid w:val="00215386"/>
    <w:rsid w:val="00217D2F"/>
    <w:rsid w:val="00235791"/>
    <w:rsid w:val="00256E5E"/>
    <w:rsid w:val="00290A2F"/>
    <w:rsid w:val="00296627"/>
    <w:rsid w:val="002A34EB"/>
    <w:rsid w:val="002A56CD"/>
    <w:rsid w:val="002B7865"/>
    <w:rsid w:val="002C1DAB"/>
    <w:rsid w:val="002C7217"/>
    <w:rsid w:val="002C75B2"/>
    <w:rsid w:val="002D7EC0"/>
    <w:rsid w:val="00312406"/>
    <w:rsid w:val="00316A3E"/>
    <w:rsid w:val="003209FB"/>
    <w:rsid w:val="00325B9D"/>
    <w:rsid w:val="003347B5"/>
    <w:rsid w:val="00336A0E"/>
    <w:rsid w:val="0034182D"/>
    <w:rsid w:val="00350D61"/>
    <w:rsid w:val="00355CC1"/>
    <w:rsid w:val="0036758F"/>
    <w:rsid w:val="003818D1"/>
    <w:rsid w:val="00382F01"/>
    <w:rsid w:val="00390A7E"/>
    <w:rsid w:val="003A0849"/>
    <w:rsid w:val="003A222A"/>
    <w:rsid w:val="003A72EA"/>
    <w:rsid w:val="003A76C9"/>
    <w:rsid w:val="003B3F62"/>
    <w:rsid w:val="003C12DE"/>
    <w:rsid w:val="003C55F8"/>
    <w:rsid w:val="003D10F3"/>
    <w:rsid w:val="003D2EC0"/>
    <w:rsid w:val="003E1E9B"/>
    <w:rsid w:val="003F465C"/>
    <w:rsid w:val="003F6720"/>
    <w:rsid w:val="00401DF2"/>
    <w:rsid w:val="00404D29"/>
    <w:rsid w:val="0040664E"/>
    <w:rsid w:val="004136B7"/>
    <w:rsid w:val="0042403C"/>
    <w:rsid w:val="00430471"/>
    <w:rsid w:val="00434D3A"/>
    <w:rsid w:val="004376E8"/>
    <w:rsid w:val="00440FF0"/>
    <w:rsid w:val="00441B6B"/>
    <w:rsid w:val="0044371F"/>
    <w:rsid w:val="004548BE"/>
    <w:rsid w:val="00456440"/>
    <w:rsid w:val="0045652A"/>
    <w:rsid w:val="004575DE"/>
    <w:rsid w:val="0046688A"/>
    <w:rsid w:val="004818CB"/>
    <w:rsid w:val="00486DC0"/>
    <w:rsid w:val="004906EA"/>
    <w:rsid w:val="00496D37"/>
    <w:rsid w:val="00496DF7"/>
    <w:rsid w:val="004A6124"/>
    <w:rsid w:val="004B0847"/>
    <w:rsid w:val="004B38B0"/>
    <w:rsid w:val="004B52A6"/>
    <w:rsid w:val="004B7658"/>
    <w:rsid w:val="004C0903"/>
    <w:rsid w:val="004C2759"/>
    <w:rsid w:val="004D3C8F"/>
    <w:rsid w:val="004D6FE4"/>
    <w:rsid w:val="004E23ED"/>
    <w:rsid w:val="004F1F6C"/>
    <w:rsid w:val="005039BE"/>
    <w:rsid w:val="0050778E"/>
    <w:rsid w:val="005151AA"/>
    <w:rsid w:val="00523787"/>
    <w:rsid w:val="005277E6"/>
    <w:rsid w:val="00546F84"/>
    <w:rsid w:val="00561EE1"/>
    <w:rsid w:val="005702DF"/>
    <w:rsid w:val="00570D89"/>
    <w:rsid w:val="00574D54"/>
    <w:rsid w:val="00581303"/>
    <w:rsid w:val="0058420A"/>
    <w:rsid w:val="005956E0"/>
    <w:rsid w:val="005A22C0"/>
    <w:rsid w:val="005A478E"/>
    <w:rsid w:val="005A51FA"/>
    <w:rsid w:val="005B1F30"/>
    <w:rsid w:val="005C275A"/>
    <w:rsid w:val="005C4C15"/>
    <w:rsid w:val="005C5698"/>
    <w:rsid w:val="005D42C4"/>
    <w:rsid w:val="005D4406"/>
    <w:rsid w:val="005E0B14"/>
    <w:rsid w:val="005F3EE8"/>
    <w:rsid w:val="00601B25"/>
    <w:rsid w:val="00604965"/>
    <w:rsid w:val="0061033D"/>
    <w:rsid w:val="00611B51"/>
    <w:rsid w:val="00623F23"/>
    <w:rsid w:val="00626A96"/>
    <w:rsid w:val="00631490"/>
    <w:rsid w:val="00644612"/>
    <w:rsid w:val="00645492"/>
    <w:rsid w:val="00645875"/>
    <w:rsid w:val="006468C0"/>
    <w:rsid w:val="0065674B"/>
    <w:rsid w:val="0066428B"/>
    <w:rsid w:val="00667422"/>
    <w:rsid w:val="00671360"/>
    <w:rsid w:val="0069626D"/>
    <w:rsid w:val="006A2D4F"/>
    <w:rsid w:val="006B282E"/>
    <w:rsid w:val="006C0391"/>
    <w:rsid w:val="006C12FE"/>
    <w:rsid w:val="006C2822"/>
    <w:rsid w:val="006C6245"/>
    <w:rsid w:val="006C6F17"/>
    <w:rsid w:val="006D30DF"/>
    <w:rsid w:val="006D64B0"/>
    <w:rsid w:val="007132AB"/>
    <w:rsid w:val="007144BD"/>
    <w:rsid w:val="00716EC4"/>
    <w:rsid w:val="0072374D"/>
    <w:rsid w:val="00726112"/>
    <w:rsid w:val="00731157"/>
    <w:rsid w:val="00743D4F"/>
    <w:rsid w:val="00744893"/>
    <w:rsid w:val="00745FD1"/>
    <w:rsid w:val="007522F8"/>
    <w:rsid w:val="00760CD8"/>
    <w:rsid w:val="00762365"/>
    <w:rsid w:val="00763E23"/>
    <w:rsid w:val="007710DA"/>
    <w:rsid w:val="0077243A"/>
    <w:rsid w:val="00776ADD"/>
    <w:rsid w:val="007823D5"/>
    <w:rsid w:val="00785166"/>
    <w:rsid w:val="00787679"/>
    <w:rsid w:val="00792462"/>
    <w:rsid w:val="00795252"/>
    <w:rsid w:val="007961D4"/>
    <w:rsid w:val="007A151E"/>
    <w:rsid w:val="007A4344"/>
    <w:rsid w:val="007B10EC"/>
    <w:rsid w:val="007B3F37"/>
    <w:rsid w:val="007B73AD"/>
    <w:rsid w:val="007C5CBE"/>
    <w:rsid w:val="007D35BC"/>
    <w:rsid w:val="007D7D41"/>
    <w:rsid w:val="007F2431"/>
    <w:rsid w:val="007F758D"/>
    <w:rsid w:val="0080600A"/>
    <w:rsid w:val="00814910"/>
    <w:rsid w:val="00820A00"/>
    <w:rsid w:val="00826D96"/>
    <w:rsid w:val="0083651C"/>
    <w:rsid w:val="00837DE6"/>
    <w:rsid w:val="0085140A"/>
    <w:rsid w:val="008613F6"/>
    <w:rsid w:val="00865594"/>
    <w:rsid w:val="00874B17"/>
    <w:rsid w:val="00882E36"/>
    <w:rsid w:val="008864B2"/>
    <w:rsid w:val="00896339"/>
    <w:rsid w:val="00897AFB"/>
    <w:rsid w:val="008A2645"/>
    <w:rsid w:val="008A3D09"/>
    <w:rsid w:val="008A7010"/>
    <w:rsid w:val="008B0BED"/>
    <w:rsid w:val="008D77CB"/>
    <w:rsid w:val="008E4337"/>
    <w:rsid w:val="00903391"/>
    <w:rsid w:val="009059FA"/>
    <w:rsid w:val="009116D2"/>
    <w:rsid w:val="009148D1"/>
    <w:rsid w:val="0092323E"/>
    <w:rsid w:val="00927E38"/>
    <w:rsid w:val="009329E3"/>
    <w:rsid w:val="009440EF"/>
    <w:rsid w:val="009568CC"/>
    <w:rsid w:val="00971A40"/>
    <w:rsid w:val="00974B98"/>
    <w:rsid w:val="00980DAF"/>
    <w:rsid w:val="0098715F"/>
    <w:rsid w:val="00993495"/>
    <w:rsid w:val="009967E1"/>
    <w:rsid w:val="009A1B8D"/>
    <w:rsid w:val="009C1056"/>
    <w:rsid w:val="009D4B3F"/>
    <w:rsid w:val="009D7808"/>
    <w:rsid w:val="009D7F11"/>
    <w:rsid w:val="009E405E"/>
    <w:rsid w:val="00A035EB"/>
    <w:rsid w:val="00A06E79"/>
    <w:rsid w:val="00A11B4F"/>
    <w:rsid w:val="00A12293"/>
    <w:rsid w:val="00A164F2"/>
    <w:rsid w:val="00A21898"/>
    <w:rsid w:val="00A21998"/>
    <w:rsid w:val="00A22333"/>
    <w:rsid w:val="00A31BC7"/>
    <w:rsid w:val="00A33245"/>
    <w:rsid w:val="00A37012"/>
    <w:rsid w:val="00A44A85"/>
    <w:rsid w:val="00A52633"/>
    <w:rsid w:val="00A5652A"/>
    <w:rsid w:val="00A60430"/>
    <w:rsid w:val="00A61595"/>
    <w:rsid w:val="00A83AA4"/>
    <w:rsid w:val="00AA3DFA"/>
    <w:rsid w:val="00AA5FAD"/>
    <w:rsid w:val="00AA78B8"/>
    <w:rsid w:val="00AB1E3F"/>
    <w:rsid w:val="00AC7EEF"/>
    <w:rsid w:val="00AE61E1"/>
    <w:rsid w:val="00AF61E7"/>
    <w:rsid w:val="00B01AFA"/>
    <w:rsid w:val="00B17832"/>
    <w:rsid w:val="00B2009B"/>
    <w:rsid w:val="00B206A1"/>
    <w:rsid w:val="00B32F96"/>
    <w:rsid w:val="00B446D4"/>
    <w:rsid w:val="00B57303"/>
    <w:rsid w:val="00B60A5D"/>
    <w:rsid w:val="00B70765"/>
    <w:rsid w:val="00B71DDE"/>
    <w:rsid w:val="00B74900"/>
    <w:rsid w:val="00B77BEC"/>
    <w:rsid w:val="00B8091E"/>
    <w:rsid w:val="00B82307"/>
    <w:rsid w:val="00B8627F"/>
    <w:rsid w:val="00B86E9B"/>
    <w:rsid w:val="00B93607"/>
    <w:rsid w:val="00B93A21"/>
    <w:rsid w:val="00B9455A"/>
    <w:rsid w:val="00B946F9"/>
    <w:rsid w:val="00B95C5E"/>
    <w:rsid w:val="00BC2F10"/>
    <w:rsid w:val="00BD022E"/>
    <w:rsid w:val="00BD7301"/>
    <w:rsid w:val="00BE26E9"/>
    <w:rsid w:val="00BE69B0"/>
    <w:rsid w:val="00BF4EAF"/>
    <w:rsid w:val="00C021A4"/>
    <w:rsid w:val="00C04980"/>
    <w:rsid w:val="00C15721"/>
    <w:rsid w:val="00C1710F"/>
    <w:rsid w:val="00C21891"/>
    <w:rsid w:val="00C27AE1"/>
    <w:rsid w:val="00C32767"/>
    <w:rsid w:val="00C32FAB"/>
    <w:rsid w:val="00C35F9A"/>
    <w:rsid w:val="00C376A5"/>
    <w:rsid w:val="00C4056A"/>
    <w:rsid w:val="00C41060"/>
    <w:rsid w:val="00C45BD3"/>
    <w:rsid w:val="00C54AE5"/>
    <w:rsid w:val="00C6274B"/>
    <w:rsid w:val="00C66702"/>
    <w:rsid w:val="00C66962"/>
    <w:rsid w:val="00C7645A"/>
    <w:rsid w:val="00C873DE"/>
    <w:rsid w:val="00CA3A09"/>
    <w:rsid w:val="00CA6B9E"/>
    <w:rsid w:val="00CA76E0"/>
    <w:rsid w:val="00CD1F51"/>
    <w:rsid w:val="00CD2A3E"/>
    <w:rsid w:val="00CF2DFC"/>
    <w:rsid w:val="00CF6E55"/>
    <w:rsid w:val="00D00F33"/>
    <w:rsid w:val="00D01F4F"/>
    <w:rsid w:val="00D12BAD"/>
    <w:rsid w:val="00D15120"/>
    <w:rsid w:val="00D15A3E"/>
    <w:rsid w:val="00D330F2"/>
    <w:rsid w:val="00D34405"/>
    <w:rsid w:val="00D428EE"/>
    <w:rsid w:val="00D44BE8"/>
    <w:rsid w:val="00D56793"/>
    <w:rsid w:val="00D60DA8"/>
    <w:rsid w:val="00D643E4"/>
    <w:rsid w:val="00D6461A"/>
    <w:rsid w:val="00D66B88"/>
    <w:rsid w:val="00D722F9"/>
    <w:rsid w:val="00D72898"/>
    <w:rsid w:val="00D767D0"/>
    <w:rsid w:val="00D8109C"/>
    <w:rsid w:val="00D902B3"/>
    <w:rsid w:val="00D91981"/>
    <w:rsid w:val="00D95FB6"/>
    <w:rsid w:val="00DA4E29"/>
    <w:rsid w:val="00DB1DA9"/>
    <w:rsid w:val="00DB4D93"/>
    <w:rsid w:val="00DB609C"/>
    <w:rsid w:val="00DB73EF"/>
    <w:rsid w:val="00DC71E6"/>
    <w:rsid w:val="00DE3203"/>
    <w:rsid w:val="00DE4AB0"/>
    <w:rsid w:val="00DF5C2D"/>
    <w:rsid w:val="00DF76F4"/>
    <w:rsid w:val="00E0242A"/>
    <w:rsid w:val="00E05B74"/>
    <w:rsid w:val="00E06029"/>
    <w:rsid w:val="00E12C7F"/>
    <w:rsid w:val="00E223CD"/>
    <w:rsid w:val="00E27306"/>
    <w:rsid w:val="00E309C0"/>
    <w:rsid w:val="00E37328"/>
    <w:rsid w:val="00E3738B"/>
    <w:rsid w:val="00E40ABB"/>
    <w:rsid w:val="00E50D5D"/>
    <w:rsid w:val="00E51097"/>
    <w:rsid w:val="00E61A52"/>
    <w:rsid w:val="00E67BA1"/>
    <w:rsid w:val="00E86367"/>
    <w:rsid w:val="00E876C6"/>
    <w:rsid w:val="00E968D2"/>
    <w:rsid w:val="00EC326F"/>
    <w:rsid w:val="00EC3E86"/>
    <w:rsid w:val="00EC70C3"/>
    <w:rsid w:val="00EF186E"/>
    <w:rsid w:val="00F01C14"/>
    <w:rsid w:val="00F04700"/>
    <w:rsid w:val="00F070F3"/>
    <w:rsid w:val="00F103F9"/>
    <w:rsid w:val="00F12605"/>
    <w:rsid w:val="00F30DD5"/>
    <w:rsid w:val="00F33EEA"/>
    <w:rsid w:val="00F34DF1"/>
    <w:rsid w:val="00F37E30"/>
    <w:rsid w:val="00F4318D"/>
    <w:rsid w:val="00F505DE"/>
    <w:rsid w:val="00F55FE5"/>
    <w:rsid w:val="00F57A83"/>
    <w:rsid w:val="00F60A02"/>
    <w:rsid w:val="00F714E4"/>
    <w:rsid w:val="00F8794C"/>
    <w:rsid w:val="00F90453"/>
    <w:rsid w:val="00F9546B"/>
    <w:rsid w:val="00F97825"/>
    <w:rsid w:val="00FA6850"/>
    <w:rsid w:val="00FB1806"/>
    <w:rsid w:val="00FB43BA"/>
    <w:rsid w:val="00FB662B"/>
    <w:rsid w:val="00FB7369"/>
    <w:rsid w:val="00FC60F6"/>
    <w:rsid w:val="00FC6E7C"/>
    <w:rsid w:val="00FC75F7"/>
    <w:rsid w:val="00FD1990"/>
    <w:rsid w:val="00FD343E"/>
    <w:rsid w:val="00FF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4399AE5-C2A2-428C-9F0F-356B5FC70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0A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F60A02"/>
    <w:pPr>
      <w:ind w:left="720"/>
      <w:contextualSpacing/>
    </w:pPr>
  </w:style>
  <w:style w:type="paragraph" w:customStyle="1" w:styleId="ConsPlusNonformat">
    <w:name w:val="ConsPlusNonformat"/>
    <w:uiPriority w:val="99"/>
    <w:rsid w:val="003F672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Normal (Web)"/>
    <w:basedOn w:val="a"/>
    <w:uiPriority w:val="99"/>
    <w:unhideWhenUsed/>
    <w:rsid w:val="00F34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82F0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15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15A3E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B74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74900"/>
  </w:style>
  <w:style w:type="paragraph" w:styleId="aa">
    <w:name w:val="footer"/>
    <w:basedOn w:val="a"/>
    <w:link w:val="ab"/>
    <w:uiPriority w:val="99"/>
    <w:unhideWhenUsed/>
    <w:rsid w:val="00B74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74900"/>
  </w:style>
  <w:style w:type="paragraph" w:styleId="ac">
    <w:name w:val="No Spacing"/>
    <w:basedOn w:val="a"/>
    <w:uiPriority w:val="1"/>
    <w:qFormat/>
    <w:rsid w:val="00434D3A"/>
    <w:pPr>
      <w:spacing w:after="7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5277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25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55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73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75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111123">
                                  <w:marLeft w:val="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05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650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85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3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2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9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5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60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928206">
                                  <w:marLeft w:val="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389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5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942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0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4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58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580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436775">
                                  <w:marLeft w:val="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540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8866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42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7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5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86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10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59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863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98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49231">
                                  <w:marLeft w:val="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901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812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252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6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7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9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84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59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170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724853">
                                  <w:marLeft w:val="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928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733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639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9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31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62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07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91163">
                                  <w:marLeft w:val="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303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165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408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0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28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84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7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5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522675">
                                  <w:marLeft w:val="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53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328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5421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816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9360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4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06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02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43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75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02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489536">
                                  <w:marLeft w:val="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276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299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18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6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0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14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85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14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189443">
                                  <w:marLeft w:val="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452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162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299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8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0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59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0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47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701344">
                                  <w:marLeft w:val="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049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995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383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42</cp:revision>
  <cp:lastPrinted>2018-04-11T06:43:00Z</cp:lastPrinted>
  <dcterms:created xsi:type="dcterms:W3CDTF">2020-01-13T06:16:00Z</dcterms:created>
  <dcterms:modified xsi:type="dcterms:W3CDTF">2022-02-16T04:33:00Z</dcterms:modified>
</cp:coreProperties>
</file>